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1F9" w:rsidRDefault="007F41F9" w:rsidP="0085194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1F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Администратор\Desktop\физ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физ 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1F9" w:rsidRDefault="007F41F9" w:rsidP="0085194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1F9" w:rsidRDefault="007F41F9" w:rsidP="0085194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1F9" w:rsidRDefault="007F41F9" w:rsidP="0085194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1F9" w:rsidRDefault="007F41F9" w:rsidP="0085194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41F9" w:rsidRDefault="007F41F9" w:rsidP="0085194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851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общеобразовательное бюджетное учреждение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1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 общеобразовательная </w:t>
      </w:r>
      <w:proofErr w:type="gramStart"/>
      <w:r w:rsidRPr="00851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школа  с.Старотураево</w:t>
      </w:r>
      <w:proofErr w:type="gramEnd"/>
      <w:r w:rsidRPr="00851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1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Ермекеевский район РБ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19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                           </w:t>
      </w:r>
      <w:proofErr w:type="gramStart"/>
      <w:r w:rsidRPr="008519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«</w:t>
      </w:r>
      <w:proofErr w:type="gramEnd"/>
      <w:r w:rsidRPr="008519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Согласовано»                        «Утверждаю»                           </w:t>
      </w:r>
    </w:p>
    <w:p w:rsidR="00851945" w:rsidRPr="00851945" w:rsidRDefault="00851945" w:rsidP="00851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МС                     Зам директора по УВР             Директор МОБУ ООШ </w:t>
      </w:r>
    </w:p>
    <w:p w:rsidR="00851945" w:rsidRPr="00851945" w:rsidRDefault="00851945" w:rsidP="008519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19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                     ______ Самигуллина ГФ        с. Старотураево</w:t>
      </w: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«____» ________20  __г.           ________ Каримова АТ</w:t>
      </w: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________Миннибаева РМ                                                             </w:t>
      </w: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_______20 __г.                                               </w:t>
      </w: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51945">
        <w:rPr>
          <w:rFonts w:ascii="Times New Roman" w:eastAsia="Times New Roman" w:hAnsi="Times New Roman" w:cs="Times New Roman"/>
          <w:lang w:eastAsia="ru-RU"/>
        </w:rPr>
        <w:t xml:space="preserve">.                                                                                                  Приказ № ___ от </w:t>
      </w:r>
      <w:proofErr w:type="gramStart"/>
      <w:r w:rsidRPr="00851945">
        <w:rPr>
          <w:rFonts w:ascii="Times New Roman" w:eastAsia="Times New Roman" w:hAnsi="Times New Roman" w:cs="Times New Roman"/>
          <w:lang w:eastAsia="ru-RU"/>
        </w:rPr>
        <w:t>« _</w:t>
      </w:r>
      <w:proofErr w:type="gramEnd"/>
      <w:r w:rsidRPr="00851945">
        <w:rPr>
          <w:rFonts w:ascii="Times New Roman" w:eastAsia="Times New Roman" w:hAnsi="Times New Roman" w:cs="Times New Roman"/>
          <w:lang w:eastAsia="ru-RU"/>
        </w:rPr>
        <w:t>__» _______ 20</w:t>
      </w:r>
      <w:r w:rsidRPr="0085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945">
        <w:rPr>
          <w:rFonts w:ascii="Times New Roman" w:eastAsia="Times New Roman" w:hAnsi="Times New Roman" w:cs="Times New Roman"/>
          <w:lang w:eastAsia="ru-RU"/>
        </w:rPr>
        <w:t>__г.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851945" w:rsidRPr="00851945" w:rsidRDefault="00851945" w:rsidP="0085194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851945" w:rsidRPr="00851945" w:rsidRDefault="00851945" w:rsidP="0085194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51945">
        <w:rPr>
          <w:rFonts w:ascii="Times New Roman" w:eastAsia="Calibri" w:hAnsi="Times New Roman" w:cs="Times New Roman"/>
          <w:b/>
          <w:sz w:val="40"/>
          <w:szCs w:val="40"/>
        </w:rPr>
        <w:t>ПРИЛОЖЕНИЕ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51945">
        <w:rPr>
          <w:rFonts w:ascii="Times New Roman" w:eastAsia="Calibri" w:hAnsi="Times New Roman" w:cs="Times New Roman"/>
          <w:b/>
          <w:sz w:val="40"/>
          <w:szCs w:val="40"/>
        </w:rPr>
        <w:t>к рабочей программе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51945">
        <w:rPr>
          <w:rFonts w:ascii="Times New Roman" w:eastAsia="Calibri" w:hAnsi="Times New Roman" w:cs="Times New Roman"/>
          <w:b/>
          <w:sz w:val="40"/>
          <w:szCs w:val="40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40"/>
          <w:szCs w:val="40"/>
        </w:rPr>
        <w:t>Физика</w:t>
      </w:r>
      <w:r w:rsidRPr="00851945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5194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8</w:t>
      </w:r>
      <w:r w:rsidRPr="0085194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класса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5194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на 2020-2021 учебный год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51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</w:t>
      </w:r>
      <w:r w:rsidRPr="0085194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:   </w:t>
      </w:r>
      <w:proofErr w:type="gramEnd"/>
      <w:r w:rsidRPr="0085194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Самигуллина </w:t>
      </w:r>
      <w:proofErr w:type="spellStart"/>
      <w:r w:rsidRPr="0085194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Гузалия</w:t>
      </w:r>
      <w:proofErr w:type="spellEnd"/>
      <w:r w:rsidRPr="0085194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85194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Фанузовна</w:t>
      </w:r>
      <w:proofErr w:type="spellEnd"/>
      <w:r w:rsidRPr="00851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1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математики и </w:t>
      </w:r>
      <w:proofErr w:type="gramStart"/>
      <w:r w:rsidRPr="00851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физики  высшей</w:t>
      </w:r>
      <w:proofErr w:type="gramEnd"/>
      <w:r w:rsidRPr="00851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категории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1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2020 - 2021</w:t>
      </w:r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851945">
        <w:rPr>
          <w:rFonts w:ascii="Times New Roman" w:eastAsia="Calibri" w:hAnsi="Times New Roman" w:cs="Times New Roman"/>
          <w:b/>
          <w:sz w:val="26"/>
          <w:szCs w:val="26"/>
        </w:rPr>
        <w:t>Пояснительная  записка</w:t>
      </w:r>
      <w:proofErr w:type="gramEnd"/>
    </w:p>
    <w:p w:rsidR="00851945" w:rsidRPr="00851945" w:rsidRDefault="00851945" w:rsidP="008519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51945" w:rsidRPr="00851945" w:rsidRDefault="00851945" w:rsidP="00851945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51945">
        <w:rPr>
          <w:rFonts w:ascii="Times New Roman" w:eastAsia="Calibri" w:hAnsi="Times New Roman" w:cs="Times New Roman"/>
          <w:sz w:val="26"/>
          <w:szCs w:val="26"/>
        </w:rPr>
        <w:tab/>
        <w:t xml:space="preserve">Приложение к рабочей программе по предмету </w:t>
      </w:r>
      <w:proofErr w:type="gramStart"/>
      <w:r w:rsidRPr="00851945">
        <w:rPr>
          <w:rFonts w:ascii="Times New Roman" w:eastAsia="Calibri" w:hAnsi="Times New Roman" w:cs="Times New Roman"/>
          <w:sz w:val="26"/>
          <w:szCs w:val="26"/>
        </w:rPr>
        <w:t>« Математика</w:t>
      </w:r>
      <w:proofErr w:type="gramEnd"/>
      <w:r w:rsidRPr="00851945">
        <w:rPr>
          <w:rFonts w:ascii="Times New Roman" w:eastAsia="Calibri" w:hAnsi="Times New Roman" w:cs="Times New Roman"/>
          <w:sz w:val="26"/>
          <w:szCs w:val="26"/>
        </w:rPr>
        <w:t>» составлено на основании:</w:t>
      </w:r>
    </w:p>
    <w:p w:rsidR="00851945" w:rsidRPr="00851945" w:rsidRDefault="00851945" w:rsidP="00851945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51945">
        <w:rPr>
          <w:rFonts w:ascii="Times New Roman" w:eastAsia="Calibri" w:hAnsi="Times New Roman" w:cs="Times New Roman"/>
          <w:sz w:val="26"/>
          <w:szCs w:val="26"/>
        </w:rPr>
        <w:t>- Методических рекомендаций по организации образовательного процесса общеобразовательных организаций на уровне основного общего образования на основе результатов Всероссийских проверочных работ, проведенных в сентябре-октябре 2020 г;</w:t>
      </w: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51945">
        <w:rPr>
          <w:rFonts w:ascii="Times New Roman" w:eastAsia="Calibri" w:hAnsi="Times New Roman" w:cs="Times New Roman"/>
          <w:b/>
          <w:sz w:val="26"/>
          <w:szCs w:val="26"/>
        </w:rPr>
        <w:t xml:space="preserve">- </w:t>
      </w:r>
      <w:r w:rsidRPr="00851945">
        <w:rPr>
          <w:rFonts w:ascii="Times New Roman" w:eastAsia="Times New Roman" w:hAnsi="Times New Roman" w:cs="Times New Roman"/>
          <w:bCs/>
          <w:sz w:val="26"/>
          <w:szCs w:val="26"/>
        </w:rPr>
        <w:t xml:space="preserve">Аналитической справки по результатам проведения всероссийской проверочной работы по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физике</w:t>
      </w:r>
      <w:r w:rsidRPr="00851945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 курс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7</w:t>
      </w:r>
      <w:r w:rsidRPr="00851945">
        <w:rPr>
          <w:rFonts w:ascii="Times New Roman" w:eastAsia="Times New Roman" w:hAnsi="Times New Roman" w:cs="Times New Roman"/>
          <w:bCs/>
          <w:sz w:val="26"/>
          <w:szCs w:val="26"/>
        </w:rPr>
        <w:t xml:space="preserve"> класса.  </w:t>
      </w: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51945">
        <w:rPr>
          <w:rFonts w:ascii="Times New Roman" w:eastAsia="Times New Roman" w:hAnsi="Times New Roman" w:cs="Times New Roman"/>
          <w:bCs/>
          <w:sz w:val="26"/>
          <w:szCs w:val="26"/>
        </w:rPr>
        <w:t xml:space="preserve">В соответствии  с Федеральным законом от 29 декабря 2012 г. № 273-ФЗ «Об образовании  в Российской Федерации» (Собрание законодательства Российской Федерации, 2012, № 53, ст. 7598; 2020, № 9, ст. 1137), с Правилами осуществления мониторинга системы образования, утвержденных постановлением Правительства Российской Федерации от 5 августа 2013 г. № 662, приказом Федеральной службы по надзору в сфере образования и науки, Министерства просвещения Российской Федерации и Министерства науки и высшего образования Российской Федерации от 18 декабря 2019 г. № 1684/694/1377  «Об осуществлении Федеральной службой по надзору в сфере образования  и науки, Министерством просвещения Российской Федерации и Министерством науки и высшего образования Российской Федерации мониторинга системы образования в части результатов национальных и международных исследований качества образования и иных аналогичных оценочных мероприятий,  а также результатов участия обучающихся в указанных исследованиях  и мероприятиях», в целях оказания методической помощи при реализации образовательных программ основного общего образования на основе результатов Всероссийских проверочных работ (далее – ВПР), проведенных  в сентябре-октябре 2020 г. </w:t>
      </w:r>
    </w:p>
    <w:p w:rsidR="00851945" w:rsidRPr="00851945" w:rsidRDefault="00851945" w:rsidP="0085194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51945">
        <w:rPr>
          <w:rFonts w:ascii="Times New Roman" w:eastAsia="Times New Roman" w:hAnsi="Times New Roman" w:cs="Times New Roman"/>
          <w:bCs/>
          <w:sz w:val="26"/>
          <w:szCs w:val="26"/>
        </w:rPr>
        <w:tab/>
      </w:r>
    </w:p>
    <w:p w:rsidR="00851945" w:rsidRPr="00851945" w:rsidRDefault="00851945" w:rsidP="00851945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51945">
        <w:rPr>
          <w:rFonts w:ascii="Times New Roman" w:eastAsia="Calibri" w:hAnsi="Times New Roman" w:cs="Times New Roman"/>
          <w:sz w:val="26"/>
          <w:szCs w:val="26"/>
        </w:rPr>
        <w:tab/>
        <w:t xml:space="preserve">По результатам анализа проведенной проверочной работы по </w:t>
      </w:r>
      <w:r>
        <w:rPr>
          <w:rFonts w:ascii="Times New Roman" w:eastAsia="Calibri" w:hAnsi="Times New Roman" w:cs="Times New Roman"/>
          <w:sz w:val="26"/>
          <w:szCs w:val="26"/>
        </w:rPr>
        <w:t>физ</w:t>
      </w:r>
      <w:r w:rsidRPr="00851945">
        <w:rPr>
          <w:rFonts w:ascii="Times New Roman" w:eastAsia="Calibri" w:hAnsi="Times New Roman" w:cs="Times New Roman"/>
          <w:sz w:val="26"/>
          <w:szCs w:val="26"/>
        </w:rPr>
        <w:t xml:space="preserve">ике за курс </w:t>
      </w:r>
      <w:r>
        <w:rPr>
          <w:rFonts w:ascii="Times New Roman" w:eastAsia="Calibri" w:hAnsi="Times New Roman" w:cs="Times New Roman"/>
          <w:sz w:val="26"/>
          <w:szCs w:val="26"/>
        </w:rPr>
        <w:t>7</w:t>
      </w:r>
      <w:r w:rsidRPr="00851945">
        <w:rPr>
          <w:rFonts w:ascii="Times New Roman" w:eastAsia="Calibri" w:hAnsi="Times New Roman" w:cs="Times New Roman"/>
          <w:sz w:val="26"/>
          <w:szCs w:val="26"/>
        </w:rPr>
        <w:t xml:space="preserve"> класса можно сделать следующие выводы: материал, пройденный за год, усвоен на среднем уровне, это связано с низким уровнем освоения сложных   тем:    </w:t>
      </w:r>
    </w:p>
    <w:tbl>
      <w:tblPr>
        <w:tblStyle w:val="1"/>
        <w:tblW w:w="10348" w:type="dxa"/>
        <w:tblInd w:w="-601" w:type="dxa"/>
        <w:tblLook w:val="04A0" w:firstRow="1" w:lastRow="0" w:firstColumn="1" w:lastColumn="0" w:noHBand="0" w:noVBand="1"/>
      </w:tblPr>
      <w:tblGrid>
        <w:gridCol w:w="10348"/>
      </w:tblGrid>
      <w:tr w:rsidR="00851945" w:rsidRPr="00851945" w:rsidTr="00851945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851945" w:rsidRDefault="00851945" w:rsidP="008519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5194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Наименование тем</w:t>
            </w:r>
          </w:p>
        </w:tc>
      </w:tr>
      <w:tr w:rsidR="00851945" w:rsidRPr="00F80D63" w:rsidTr="00851945">
        <w:tc>
          <w:tcPr>
            <w:tcW w:w="10348" w:type="dxa"/>
          </w:tcPr>
          <w:p w:rsidR="00851945" w:rsidRPr="00F80D63" w:rsidRDefault="00851945" w:rsidP="00C73A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Физические законы</w:t>
            </w:r>
          </w:p>
        </w:tc>
      </w:tr>
      <w:tr w:rsidR="00851945" w:rsidRPr="00F80D63" w:rsidTr="00851945">
        <w:tc>
          <w:tcPr>
            <w:tcW w:w="10348" w:type="dxa"/>
          </w:tcPr>
          <w:p w:rsidR="00851945" w:rsidRPr="00F80D63" w:rsidRDefault="00851945" w:rsidP="00C73A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Задачи на движение</w:t>
            </w:r>
          </w:p>
        </w:tc>
      </w:tr>
      <w:tr w:rsidR="00851945" w:rsidRPr="00F80D63" w:rsidTr="00851945">
        <w:tc>
          <w:tcPr>
            <w:tcW w:w="10348" w:type="dxa"/>
          </w:tcPr>
          <w:p w:rsidR="00851945" w:rsidRPr="00F80D63" w:rsidRDefault="00851945" w:rsidP="00C73A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Наблюдения и опыты</w:t>
            </w:r>
          </w:p>
        </w:tc>
      </w:tr>
      <w:tr w:rsidR="00851945" w:rsidRPr="00F80D63" w:rsidTr="00851945">
        <w:tc>
          <w:tcPr>
            <w:tcW w:w="10348" w:type="dxa"/>
          </w:tcPr>
          <w:p w:rsidR="00851945" w:rsidRPr="00F80D63" w:rsidRDefault="00851945" w:rsidP="00C73A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Ситуации практико-ориентированного характера</w:t>
            </w:r>
          </w:p>
        </w:tc>
      </w:tr>
      <w:tr w:rsidR="00851945" w:rsidRPr="00F80D63" w:rsidTr="00851945">
        <w:tc>
          <w:tcPr>
            <w:tcW w:w="10348" w:type="dxa"/>
          </w:tcPr>
          <w:p w:rsidR="00851945" w:rsidRPr="00F80D63" w:rsidRDefault="00851945" w:rsidP="00C73A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Решение задач, используя физические законы</w:t>
            </w:r>
          </w:p>
        </w:tc>
      </w:tr>
      <w:tr w:rsidR="00851945" w:rsidRPr="00CF582E" w:rsidTr="00851945">
        <w:tc>
          <w:tcPr>
            <w:tcW w:w="10348" w:type="dxa"/>
          </w:tcPr>
          <w:p w:rsidR="00851945" w:rsidRPr="00CF582E" w:rsidRDefault="00851945" w:rsidP="00C73A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Решение задач</w:t>
            </w:r>
          </w:p>
        </w:tc>
      </w:tr>
    </w:tbl>
    <w:p w:rsidR="00851945" w:rsidRPr="00851945" w:rsidRDefault="00851945" w:rsidP="00851945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51945">
        <w:rPr>
          <w:rFonts w:ascii="Times New Roman" w:eastAsia="Calibri" w:hAnsi="Times New Roman" w:cs="Times New Roman"/>
          <w:sz w:val="26"/>
          <w:szCs w:val="26"/>
        </w:rPr>
        <w:t>В соответствии с выявленными затруднениями обучающихся составлено данное приложение.</w:t>
      </w:r>
    </w:p>
    <w:p w:rsidR="00851945" w:rsidRPr="00851945" w:rsidRDefault="00851945" w:rsidP="00851945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51945">
        <w:rPr>
          <w:rFonts w:ascii="Times New Roman" w:eastAsia="Calibri" w:hAnsi="Times New Roman" w:cs="Times New Roman"/>
          <w:sz w:val="26"/>
          <w:szCs w:val="26"/>
        </w:rPr>
        <w:t xml:space="preserve">Срок реализации </w:t>
      </w:r>
      <w:r w:rsidR="00584BCA">
        <w:rPr>
          <w:rFonts w:ascii="Times New Roman" w:eastAsia="Calibri" w:hAnsi="Times New Roman" w:cs="Times New Roman"/>
          <w:sz w:val="26"/>
          <w:szCs w:val="26"/>
        </w:rPr>
        <w:t>15</w:t>
      </w:r>
      <w:r w:rsidRPr="00851945">
        <w:rPr>
          <w:rFonts w:ascii="Times New Roman" w:eastAsia="Calibri" w:hAnsi="Times New Roman" w:cs="Times New Roman"/>
          <w:sz w:val="26"/>
          <w:szCs w:val="26"/>
        </w:rPr>
        <w:t>.11.2020-27.12.2020</w:t>
      </w:r>
    </w:p>
    <w:p w:rsidR="00851945" w:rsidRPr="00851945" w:rsidRDefault="00851945" w:rsidP="00851945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51945">
        <w:rPr>
          <w:rFonts w:ascii="Times New Roman" w:eastAsia="Calibri" w:hAnsi="Times New Roman" w:cs="Times New Roman"/>
          <w:sz w:val="26"/>
          <w:szCs w:val="26"/>
        </w:rPr>
        <w:t xml:space="preserve">Цель: овладение обучающимися </w:t>
      </w:r>
      <w:proofErr w:type="gramStart"/>
      <w:r w:rsidRPr="00851945">
        <w:rPr>
          <w:rFonts w:ascii="Times New Roman" w:eastAsia="Calibri" w:hAnsi="Times New Roman" w:cs="Times New Roman"/>
          <w:sz w:val="26"/>
          <w:szCs w:val="26"/>
        </w:rPr>
        <w:t>предметными,  а</w:t>
      </w:r>
      <w:proofErr w:type="gramEnd"/>
      <w:r w:rsidRPr="00851945">
        <w:rPr>
          <w:rFonts w:ascii="Times New Roman" w:eastAsia="Calibri" w:hAnsi="Times New Roman" w:cs="Times New Roman"/>
          <w:sz w:val="26"/>
          <w:szCs w:val="26"/>
        </w:rPr>
        <w:t xml:space="preserve"> также регулятивными и познавательными универсальными учебными действиями.</w:t>
      </w:r>
    </w:p>
    <w:p w:rsidR="00A32F95" w:rsidRDefault="00851945" w:rsidP="00851945">
      <w:pPr>
        <w:widowControl w:val="0"/>
        <w:autoSpaceDE w:val="0"/>
        <w:autoSpaceDN w:val="0"/>
        <w:adjustRightInd w:val="0"/>
        <w:spacing w:after="0" w:line="254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Pr="008519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851945" w:rsidRPr="00851945" w:rsidRDefault="00851945" w:rsidP="00851945">
      <w:pPr>
        <w:widowControl w:val="0"/>
        <w:autoSpaceDE w:val="0"/>
        <w:autoSpaceDN w:val="0"/>
        <w:adjustRightInd w:val="0"/>
        <w:spacing w:after="0" w:line="25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51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предмета.</w:t>
      </w:r>
    </w:p>
    <w:p w:rsidR="00851945" w:rsidRPr="00851945" w:rsidRDefault="00851945" w:rsidP="00851945">
      <w:pPr>
        <w:widowControl w:val="0"/>
        <w:autoSpaceDE w:val="0"/>
        <w:autoSpaceDN w:val="0"/>
        <w:adjustRightInd w:val="0"/>
        <w:spacing w:after="0" w:line="240" w:lineRule="auto"/>
        <w:ind w:right="174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Личностные результаты:</w:t>
      </w:r>
    </w:p>
    <w:p w:rsidR="00851945" w:rsidRPr="00851945" w:rsidRDefault="00851945" w:rsidP="00851945">
      <w:pPr>
        <w:widowControl w:val="0"/>
        <w:numPr>
          <w:ilvl w:val="0"/>
          <w:numId w:val="1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познавательных интересов, интеллектуальных и творческих способностей учащихся;</w:t>
      </w:r>
    </w:p>
    <w:p w:rsidR="00851945" w:rsidRPr="00851945" w:rsidRDefault="00851945" w:rsidP="00851945">
      <w:pPr>
        <w:widowControl w:val="0"/>
        <w:numPr>
          <w:ilvl w:val="0"/>
          <w:numId w:val="1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851945" w:rsidRPr="00851945" w:rsidRDefault="00851945" w:rsidP="00851945">
      <w:pPr>
        <w:widowControl w:val="0"/>
        <w:numPr>
          <w:ilvl w:val="0"/>
          <w:numId w:val="1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мотивация образовательной деятельности школьников на основе личностно ориентированного подхода;</w:t>
      </w:r>
    </w:p>
    <w:p w:rsidR="00851945" w:rsidRPr="00851945" w:rsidRDefault="00851945" w:rsidP="00851945">
      <w:pPr>
        <w:widowControl w:val="0"/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1945" w:rsidRPr="00851945" w:rsidRDefault="00851945" w:rsidP="00851945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8519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Метапредметные</w:t>
      </w:r>
      <w:proofErr w:type="spellEnd"/>
      <w:r w:rsidRPr="008519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результаты:</w:t>
      </w:r>
    </w:p>
    <w:p w:rsidR="00851945" w:rsidRPr="00851945" w:rsidRDefault="00851945" w:rsidP="00C90F3D">
      <w:pPr>
        <w:widowControl w:val="0"/>
        <w:numPr>
          <w:ilvl w:val="0"/>
          <w:numId w:val="2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гипотез;</w:t>
      </w:r>
    </w:p>
    <w:p w:rsidR="00851945" w:rsidRPr="00851945" w:rsidRDefault="00851945" w:rsidP="00851945">
      <w:pPr>
        <w:widowControl w:val="0"/>
        <w:numPr>
          <w:ilvl w:val="0"/>
          <w:numId w:val="2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851945" w:rsidRPr="00851945" w:rsidRDefault="00851945" w:rsidP="00851945">
      <w:pPr>
        <w:widowControl w:val="0"/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1945" w:rsidRPr="00851945" w:rsidRDefault="00851945" w:rsidP="00851945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Предметные результаты:</w:t>
      </w:r>
    </w:p>
    <w:p w:rsidR="00851945" w:rsidRPr="00851945" w:rsidRDefault="00851945" w:rsidP="00851945">
      <w:pPr>
        <w:widowControl w:val="0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851945" w:rsidRPr="00851945" w:rsidRDefault="00851945" w:rsidP="00851945">
      <w:pPr>
        <w:widowControl w:val="0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851945" w:rsidRPr="00851945" w:rsidRDefault="00851945" w:rsidP="00851945">
      <w:pPr>
        <w:widowControl w:val="0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851945" w:rsidRPr="00851945" w:rsidRDefault="00851945" w:rsidP="00851945">
      <w:pPr>
        <w:widowControl w:val="0"/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1945" w:rsidRPr="00851945" w:rsidRDefault="00851945" w:rsidP="00851945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Частные предметные результаты:</w:t>
      </w:r>
    </w:p>
    <w:p w:rsidR="00851945" w:rsidRPr="00851945" w:rsidRDefault="00851945" w:rsidP="00851945">
      <w:pPr>
        <w:widowControl w:val="0"/>
        <w:numPr>
          <w:ilvl w:val="0"/>
          <w:numId w:val="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понимание и способность объяснять такие физические явления, как свободное падение тел, атмосферное давление, плавание тел, диффузия, большая сжимаемость газов, малая сжимаемость жидкостей и твёрдых тел;</w:t>
      </w:r>
    </w:p>
    <w:p w:rsidR="00851945" w:rsidRPr="00851945" w:rsidRDefault="00851945" w:rsidP="00851945">
      <w:pPr>
        <w:widowControl w:val="0"/>
        <w:numPr>
          <w:ilvl w:val="0"/>
          <w:numId w:val="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умение измерять расстояние, промежуток времени, скорость, массу, силу, работу силы, мощность, кинетическую энергию, потенциальную энергию; овладение экспериментальными методами исследования в процессе самостоятельного изучения </w:t>
      </w:r>
      <w:proofErr w:type="gramStart"/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зависимости  пройденного</w:t>
      </w:r>
      <w:proofErr w:type="gramEnd"/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пути от  времени, удлинения пружины от  приложенной силы, силы тяжести от массы тела, силы трения скольжения от площади соприкосновения тел и силы нормального давления, силы Архимеда от объёма вытесненной воды;</w:t>
      </w:r>
    </w:p>
    <w:p w:rsidR="00851945" w:rsidRPr="00851945" w:rsidRDefault="00851945" w:rsidP="00851945">
      <w:pPr>
        <w:widowControl w:val="0"/>
        <w:numPr>
          <w:ilvl w:val="0"/>
          <w:numId w:val="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понимание смысла основных физических законов и умение применять их на практике </w:t>
      </w:r>
      <w:proofErr w:type="gramStart"/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( закон</w:t>
      </w:r>
      <w:proofErr w:type="gramEnd"/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всемирного   тяготения, законы Паскаля и Архимеда, закон сохранения </w:t>
      </w: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энергии);</w:t>
      </w:r>
    </w:p>
    <w:p w:rsidR="00851945" w:rsidRPr="00851945" w:rsidRDefault="00851945" w:rsidP="00851945">
      <w:pPr>
        <w:widowControl w:val="0"/>
        <w:numPr>
          <w:ilvl w:val="0"/>
          <w:numId w:val="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понимание принципов действия машин, приборов и технических устройств, с </w:t>
      </w:r>
      <w:proofErr w:type="gramStart"/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которыми  каждый</w:t>
      </w:r>
      <w:proofErr w:type="gramEnd"/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  постоянно встречается  в повседневной жизни, и способов обеспечения безопасности при их использовании;</w:t>
      </w:r>
    </w:p>
    <w:p w:rsidR="00851945" w:rsidRPr="00851945" w:rsidRDefault="00851945" w:rsidP="00851945">
      <w:pPr>
        <w:widowControl w:val="0"/>
        <w:numPr>
          <w:ilvl w:val="0"/>
          <w:numId w:val="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овладение </w:t>
      </w:r>
      <w:proofErr w:type="gramStart"/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разнообразными  способами</w:t>
      </w:r>
      <w:proofErr w:type="gramEnd"/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выполнения расчётов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851945" w:rsidRPr="00851945" w:rsidRDefault="00851945" w:rsidP="00851945">
      <w:pPr>
        <w:widowControl w:val="0"/>
        <w:numPr>
          <w:ilvl w:val="0"/>
          <w:numId w:val="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-284" w:right="17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способность использовать полученные знания, умения и навыки а в повседневной жизни  </w:t>
      </w:r>
      <w:proofErr w:type="gramStart"/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(</w:t>
      </w:r>
      <w:proofErr w:type="gramEnd"/>
      <w:r w:rsidRPr="00851945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быт, экология, охрана здоровья, охрана окружающей среды, техника безопасности и др.)</w:t>
      </w:r>
    </w:p>
    <w:p w:rsidR="00851945" w:rsidRPr="00851945" w:rsidRDefault="00851945" w:rsidP="00851945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5194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ab/>
      </w:r>
      <w:r w:rsidRPr="00851945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 </w:t>
      </w:r>
    </w:p>
    <w:p w:rsidR="00851945" w:rsidRPr="00851945" w:rsidRDefault="00851945" w:rsidP="00851945">
      <w:pPr>
        <w:shd w:val="clear" w:color="auto" w:fill="FFFFFF"/>
        <w:spacing w:after="15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851945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Содержание тем</w:t>
      </w:r>
    </w:p>
    <w:tbl>
      <w:tblPr>
        <w:tblStyle w:val="1"/>
        <w:tblW w:w="10348" w:type="dxa"/>
        <w:tblInd w:w="-601" w:type="dxa"/>
        <w:tblLook w:val="04A0" w:firstRow="1" w:lastRow="0" w:firstColumn="1" w:lastColumn="0" w:noHBand="0" w:noVBand="1"/>
      </w:tblPr>
      <w:tblGrid>
        <w:gridCol w:w="1153"/>
        <w:gridCol w:w="2250"/>
        <w:gridCol w:w="6945"/>
      </w:tblGrid>
      <w:tr w:rsidR="00851945" w:rsidRPr="00851945" w:rsidTr="00C73A16">
        <w:tc>
          <w:tcPr>
            <w:tcW w:w="1153" w:type="dxa"/>
          </w:tcPr>
          <w:p w:rsidR="00851945" w:rsidRPr="00851945" w:rsidRDefault="00851945" w:rsidP="00851945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85194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№</w:t>
            </w:r>
          </w:p>
          <w:p w:rsidR="00851945" w:rsidRPr="00851945" w:rsidRDefault="00851945" w:rsidP="00851945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85194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задания</w:t>
            </w:r>
          </w:p>
        </w:tc>
        <w:tc>
          <w:tcPr>
            <w:tcW w:w="2250" w:type="dxa"/>
          </w:tcPr>
          <w:p w:rsidR="00851945" w:rsidRPr="00851945" w:rsidRDefault="00851945" w:rsidP="00851945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  <w:p w:rsidR="00851945" w:rsidRPr="00851945" w:rsidRDefault="00851945" w:rsidP="00851945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85194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Темы</w:t>
            </w:r>
          </w:p>
        </w:tc>
        <w:tc>
          <w:tcPr>
            <w:tcW w:w="6945" w:type="dxa"/>
          </w:tcPr>
          <w:p w:rsidR="00851945" w:rsidRPr="00851945" w:rsidRDefault="00851945" w:rsidP="00851945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851945" w:rsidRPr="00851945" w:rsidRDefault="00851945" w:rsidP="00851945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85194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Проверяемые требования</w:t>
            </w:r>
          </w:p>
        </w:tc>
      </w:tr>
      <w:tr w:rsidR="00851945" w:rsidRPr="00851945" w:rsidTr="00C73A16">
        <w:tc>
          <w:tcPr>
            <w:tcW w:w="1153" w:type="dxa"/>
          </w:tcPr>
          <w:p w:rsidR="00851945" w:rsidRPr="00851945" w:rsidRDefault="00851945" w:rsidP="0085194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F80D63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Физические законы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Решать задачи, используя физические законы (закон Гука,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сила трения скольжения, коэффициент трения): на основе анализа условия задачи выделять физические величины, законы и формулы, необходимые для ее решения, проводить расчеты</w:t>
            </w:r>
          </w:p>
          <w:p w:rsidR="00851945" w:rsidRPr="00CF582E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851945" w:rsidRPr="00851945" w:rsidTr="00C73A16">
        <w:tc>
          <w:tcPr>
            <w:tcW w:w="1153" w:type="dxa"/>
          </w:tcPr>
          <w:p w:rsidR="00851945" w:rsidRPr="00851945" w:rsidRDefault="00851945" w:rsidP="0085194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F80D63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Задачи на движение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CF582E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Решать задачи, используя формулы, связывающие физические величины (путь, скорость тела):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</w:t>
            </w:r>
          </w:p>
        </w:tc>
      </w:tr>
      <w:tr w:rsidR="00851945" w:rsidRPr="00851945" w:rsidTr="00C73A16">
        <w:tc>
          <w:tcPr>
            <w:tcW w:w="1153" w:type="dxa"/>
          </w:tcPr>
          <w:p w:rsidR="00851945" w:rsidRPr="00851945" w:rsidRDefault="00851945" w:rsidP="0085194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F80D63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Наблюдения и опыты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CF582E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Интерпретировать результаты наблюдений и опытов</w:t>
            </w:r>
          </w:p>
        </w:tc>
      </w:tr>
      <w:tr w:rsidR="00851945" w:rsidRPr="00851945" w:rsidTr="00C73A16">
        <w:tc>
          <w:tcPr>
            <w:tcW w:w="1153" w:type="dxa"/>
          </w:tcPr>
          <w:p w:rsidR="00851945" w:rsidRPr="00851945" w:rsidRDefault="00851945" w:rsidP="008519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F80D63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Ситуации практико-ориентированного характера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CF582E" w:rsidRDefault="00851945" w:rsidP="00851945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</w:t>
            </w:r>
          </w:p>
        </w:tc>
      </w:tr>
      <w:tr w:rsidR="00851945" w:rsidRPr="00851945" w:rsidTr="00C73A16">
        <w:tc>
          <w:tcPr>
            <w:tcW w:w="1153" w:type="dxa"/>
          </w:tcPr>
          <w:p w:rsidR="00851945" w:rsidRPr="00851945" w:rsidRDefault="00851945" w:rsidP="008519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F80D63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Решение задач, используя физические законы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CF582E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Решать задачи, используя физические законы (закон Паскаля, закон Архимеда) и формулы, связывающие физические величины (масса тела, плотность вещества, сила, давление): на основе анализа условия задачи выделять физические величины, законы и формулы, необходимые для ее решения, проводить расчеты</w:t>
            </w:r>
          </w:p>
        </w:tc>
      </w:tr>
      <w:tr w:rsidR="00851945" w:rsidRPr="00851945" w:rsidTr="00C73A16">
        <w:tc>
          <w:tcPr>
            <w:tcW w:w="1153" w:type="dxa"/>
          </w:tcPr>
          <w:p w:rsidR="00851945" w:rsidRPr="00851945" w:rsidRDefault="00851945" w:rsidP="008519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CF582E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Решение задач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Решать задачи, используя формулы, связывающие физические величины (путь, скорость, масса тела, плотность вещества, сила, давление): на основе анализа условия задачи, выделять физические величины и формулы, необходимые для ее решения, проводить расчеты</w:t>
            </w:r>
          </w:p>
          <w:p w:rsidR="00851945" w:rsidRPr="00CF582E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851945" w:rsidRPr="00851945" w:rsidTr="00C73A16">
        <w:tc>
          <w:tcPr>
            <w:tcW w:w="1153" w:type="dxa"/>
          </w:tcPr>
          <w:p w:rsidR="00851945" w:rsidRPr="00851945" w:rsidRDefault="00851945" w:rsidP="008519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Pr="00CF582E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Решение задач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45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Решать задачи, используя физические законы (закон сохранения энергии, закон Гука, закон Паскаля, закон </w:t>
            </w: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lastRenderedPageBreak/>
              <w:t xml:space="preserve">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 </w:t>
            </w:r>
          </w:p>
          <w:p w:rsidR="00851945" w:rsidRPr="00CF582E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</w:tbl>
    <w:p w:rsidR="00851945" w:rsidRPr="00851945" w:rsidRDefault="00851945" w:rsidP="00851945">
      <w:pPr>
        <w:widowControl w:val="0"/>
        <w:spacing w:after="0" w:line="322" w:lineRule="exact"/>
        <w:ind w:right="20" w:firstLine="720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851945" w:rsidRPr="00851945" w:rsidRDefault="00851945" w:rsidP="00851945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1945" w:rsidRPr="00851945" w:rsidRDefault="00851945" w:rsidP="00851945">
      <w:pPr>
        <w:spacing w:after="200" w:line="276" w:lineRule="auto"/>
        <w:jc w:val="center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  <w:r w:rsidRPr="0085194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Календарно - тематическое планирование</w:t>
      </w:r>
    </w:p>
    <w:tbl>
      <w:tblPr>
        <w:tblW w:w="9572" w:type="dxa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"/>
        <w:gridCol w:w="3255"/>
        <w:gridCol w:w="2126"/>
        <w:gridCol w:w="1536"/>
        <w:gridCol w:w="1701"/>
      </w:tblGrid>
      <w:tr w:rsidR="00851945" w:rsidRPr="00851945" w:rsidTr="00851945">
        <w:trPr>
          <w:trHeight w:val="848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945" w:rsidRPr="00851945" w:rsidRDefault="00851945" w:rsidP="008519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194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№ темы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945" w:rsidRPr="00851945" w:rsidRDefault="00851945" w:rsidP="008519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194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Наименование разделов и темы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945" w:rsidRPr="00851945" w:rsidRDefault="00851945" w:rsidP="008519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194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Кол- во часов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945" w:rsidRPr="00851945" w:rsidRDefault="00851945" w:rsidP="008519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194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51945" w:rsidRPr="00851945" w:rsidRDefault="00851945" w:rsidP="008519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194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Корректировка</w:t>
            </w:r>
          </w:p>
        </w:tc>
      </w:tr>
      <w:tr w:rsidR="00851945" w:rsidRPr="00851945" w:rsidTr="00851945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Физические законы</w:t>
            </w:r>
          </w:p>
          <w:p w:rsidR="00851945" w:rsidRPr="00F80D63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51945" w:rsidRPr="00851945" w:rsidTr="00851945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Задачи на движение</w:t>
            </w:r>
          </w:p>
          <w:p w:rsidR="00851945" w:rsidRPr="00F80D63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51945" w:rsidRPr="00851945" w:rsidTr="00851945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Наблюдения и опыты</w:t>
            </w:r>
          </w:p>
          <w:p w:rsidR="00851945" w:rsidRPr="00F80D63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51945" w:rsidRPr="00851945" w:rsidTr="00851945">
        <w:trPr>
          <w:trHeight w:val="60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Ситуации практико-ориентированного характера</w:t>
            </w:r>
          </w:p>
          <w:p w:rsidR="00851945" w:rsidRPr="00F80D63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945" w:rsidRPr="00851945" w:rsidRDefault="00851945" w:rsidP="00851945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51945" w:rsidRPr="00851945" w:rsidTr="00851945">
        <w:trPr>
          <w:trHeight w:val="60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Решение задач, используя физические законы</w:t>
            </w:r>
          </w:p>
          <w:p w:rsidR="00851945" w:rsidRPr="00F80D63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51945" w:rsidRPr="00851945" w:rsidTr="00851945">
        <w:trPr>
          <w:trHeight w:val="60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9,10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CF582E">
              <w:rPr>
                <w:rFonts w:ascii="Times New Roman" w:eastAsia="Calibri" w:hAnsi="Times New Roman" w:cs="Times New Roman"/>
                <w:sz w:val="25"/>
                <w:szCs w:val="25"/>
              </w:rPr>
              <w:t>Решение задач</w:t>
            </w:r>
          </w:p>
          <w:p w:rsidR="00851945" w:rsidRPr="00CF582E" w:rsidRDefault="00851945" w:rsidP="0085194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945" w:rsidRPr="00851945" w:rsidRDefault="00851945" w:rsidP="00851945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51945" w:rsidRPr="00851945" w:rsidRDefault="00851945" w:rsidP="00851945">
      <w:pPr>
        <w:widowControl w:val="0"/>
        <w:spacing w:after="0" w:line="322" w:lineRule="exact"/>
        <w:ind w:right="20" w:firstLine="720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851945" w:rsidRPr="00851945" w:rsidRDefault="00851945" w:rsidP="00851945">
      <w:pPr>
        <w:rPr>
          <w:rFonts w:ascii="Calibri" w:eastAsia="Calibri" w:hAnsi="Calibri" w:cs="Times New Roman"/>
        </w:rPr>
      </w:pPr>
    </w:p>
    <w:p w:rsidR="00271E18" w:rsidRDefault="00271E18"/>
    <w:p w:rsidR="00851945" w:rsidRDefault="00851945"/>
    <w:sectPr w:rsidR="00851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C1B03"/>
    <w:multiLevelType w:val="hybridMultilevel"/>
    <w:tmpl w:val="FC0A9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6E4"/>
    <w:multiLevelType w:val="hybridMultilevel"/>
    <w:tmpl w:val="B16061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930FA7"/>
    <w:multiLevelType w:val="hybridMultilevel"/>
    <w:tmpl w:val="4CF23C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079FD"/>
    <w:multiLevelType w:val="hybridMultilevel"/>
    <w:tmpl w:val="7D1873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20C1D"/>
    <w:multiLevelType w:val="hybridMultilevel"/>
    <w:tmpl w:val="B720D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09F5D45"/>
    <w:multiLevelType w:val="hybridMultilevel"/>
    <w:tmpl w:val="1A349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078F6"/>
    <w:multiLevelType w:val="hybridMultilevel"/>
    <w:tmpl w:val="9C620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E0791"/>
    <w:multiLevelType w:val="hybridMultilevel"/>
    <w:tmpl w:val="D11A88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D1D48C4"/>
    <w:multiLevelType w:val="hybridMultilevel"/>
    <w:tmpl w:val="9E4C62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510"/>
    <w:rsid w:val="00271E18"/>
    <w:rsid w:val="00584BCA"/>
    <w:rsid w:val="007F41F9"/>
    <w:rsid w:val="00851945"/>
    <w:rsid w:val="00883510"/>
    <w:rsid w:val="00A3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D57422-B63C-467B-BF80-57BCE516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51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51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2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F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Администратор</cp:lastModifiedBy>
  <cp:revision>6</cp:revision>
  <cp:lastPrinted>2020-12-07T03:47:00Z</cp:lastPrinted>
  <dcterms:created xsi:type="dcterms:W3CDTF">2020-12-06T14:08:00Z</dcterms:created>
  <dcterms:modified xsi:type="dcterms:W3CDTF">2020-12-15T08:26:00Z</dcterms:modified>
</cp:coreProperties>
</file>